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B6" w:rsidRPr="00DA1186" w:rsidRDefault="00CD47B6" w:rsidP="00CD47B6">
      <w:pPr>
        <w:ind w:right="126" w:firstLine="360"/>
        <w:jc w:val="center"/>
        <w:rPr>
          <w:b/>
          <w:szCs w:val="24"/>
        </w:rPr>
      </w:pPr>
      <w:r w:rsidRPr="00DA1186">
        <w:rPr>
          <w:b/>
          <w:szCs w:val="24"/>
        </w:rPr>
        <w:t>A</w:t>
      </w:r>
      <w:r w:rsidR="0033170C" w:rsidRPr="00DA1186">
        <w:rPr>
          <w:b/>
          <w:szCs w:val="24"/>
        </w:rPr>
        <w:t>TTACHMENT</w:t>
      </w:r>
      <w:r w:rsidRPr="00DA1186">
        <w:rPr>
          <w:b/>
          <w:szCs w:val="24"/>
        </w:rPr>
        <w:t xml:space="preserve"> </w:t>
      </w:r>
      <w:r w:rsidR="00883D42" w:rsidRPr="00DA1186">
        <w:rPr>
          <w:b/>
          <w:szCs w:val="24"/>
        </w:rPr>
        <w:t>3</w:t>
      </w:r>
    </w:p>
    <w:p w:rsidR="00A67F82" w:rsidRPr="00DA1186" w:rsidRDefault="00A67F82" w:rsidP="00CD47B6">
      <w:pPr>
        <w:ind w:right="126" w:firstLine="360"/>
        <w:jc w:val="center"/>
        <w:rPr>
          <w:b/>
          <w:szCs w:val="24"/>
        </w:rPr>
      </w:pPr>
      <w:r w:rsidRPr="00DA1186">
        <w:rPr>
          <w:b/>
          <w:szCs w:val="24"/>
        </w:rPr>
        <w:t>California Energy Commission</w:t>
      </w:r>
    </w:p>
    <w:p w:rsidR="00A67F82" w:rsidRPr="00DA1186" w:rsidRDefault="00A67F82" w:rsidP="00CD47B6">
      <w:pPr>
        <w:ind w:right="126" w:firstLine="360"/>
        <w:jc w:val="center"/>
        <w:rPr>
          <w:b/>
          <w:szCs w:val="24"/>
        </w:rPr>
      </w:pPr>
      <w:r w:rsidRPr="00DA1186">
        <w:rPr>
          <w:b/>
          <w:szCs w:val="24"/>
        </w:rPr>
        <w:t>School Bus Replacement Program</w:t>
      </w:r>
    </w:p>
    <w:p w:rsidR="00CD47B6" w:rsidRPr="00DA1186" w:rsidRDefault="00A67F82" w:rsidP="00CD47B6">
      <w:pPr>
        <w:ind w:right="126" w:firstLine="360"/>
        <w:jc w:val="center"/>
        <w:rPr>
          <w:b/>
          <w:szCs w:val="24"/>
        </w:rPr>
      </w:pPr>
      <w:r w:rsidRPr="00DA1186">
        <w:rPr>
          <w:b/>
          <w:szCs w:val="24"/>
        </w:rPr>
        <w:t>Governing Board Resolution</w:t>
      </w:r>
    </w:p>
    <w:p w:rsidR="00CD47B6" w:rsidRPr="00DA1186" w:rsidRDefault="00A67F82" w:rsidP="00CD47B6">
      <w:pPr>
        <w:ind w:right="126" w:firstLine="360"/>
        <w:jc w:val="center"/>
        <w:rPr>
          <w:szCs w:val="24"/>
        </w:rPr>
      </w:pPr>
      <w:r w:rsidRPr="00DA1186">
        <w:rPr>
          <w:b/>
          <w:szCs w:val="24"/>
        </w:rPr>
        <w:t>(</w:t>
      </w:r>
      <w:r w:rsidR="00C8091C">
        <w:rPr>
          <w:b/>
          <w:szCs w:val="24"/>
        </w:rPr>
        <w:t>Example</w:t>
      </w:r>
      <w:r w:rsidRPr="00DA1186">
        <w:rPr>
          <w:b/>
          <w:szCs w:val="24"/>
        </w:rPr>
        <w:t>)</w:t>
      </w:r>
    </w:p>
    <w:p w:rsidR="00CD47B6" w:rsidRDefault="00CD47B6" w:rsidP="00A67F82">
      <w:pPr>
        <w:tabs>
          <w:tab w:val="left" w:pos="5220"/>
        </w:tabs>
        <w:ind w:right="126"/>
        <w:rPr>
          <w:b/>
          <w:color w:val="800080"/>
          <w:sz w:val="20"/>
        </w:rPr>
      </w:pPr>
      <w:r>
        <w:rPr>
          <w:b/>
          <w:color w:val="000000"/>
          <w:sz w:val="20"/>
        </w:rPr>
        <w:t>RESOLUTION NO. __</w:t>
      </w:r>
      <w:r>
        <w:rPr>
          <w:b/>
          <w:sz w:val="20"/>
        </w:rPr>
        <w:t>_________________</w:t>
      </w:r>
    </w:p>
    <w:p w:rsidR="00A67F82" w:rsidRDefault="00A67F82" w:rsidP="001437D4">
      <w:pPr>
        <w:pBdr>
          <w:bottom w:val="single" w:sz="12" w:space="10" w:color="auto"/>
        </w:pBdr>
        <w:tabs>
          <w:tab w:val="left" w:pos="360"/>
        </w:tabs>
        <w:ind w:right="126"/>
        <w:rPr>
          <w:b/>
        </w:rPr>
      </w:pPr>
    </w:p>
    <w:p w:rsidR="00CD47B6" w:rsidRDefault="00A67F82" w:rsidP="001437D4">
      <w:pPr>
        <w:pBdr>
          <w:bottom w:val="single" w:sz="12" w:space="10" w:color="auto"/>
        </w:pBdr>
        <w:tabs>
          <w:tab w:val="left" w:pos="360"/>
        </w:tabs>
        <w:ind w:right="126"/>
        <w:rPr>
          <w:b/>
        </w:rPr>
      </w:pPr>
      <w:r>
        <w:rPr>
          <w:b/>
        </w:rPr>
        <w:t>Resolution of</w:t>
      </w:r>
    </w:p>
    <w:p w:rsidR="00CD47B6" w:rsidRDefault="008F2C1A" w:rsidP="00CD47B6">
      <w:pPr>
        <w:pStyle w:val="Heading8"/>
      </w:pPr>
      <w:r>
        <w:t>SCHOOL BOARD</w:t>
      </w:r>
    </w:p>
    <w:p w:rsidR="00CD47B6" w:rsidRDefault="00CD47B6" w:rsidP="00CD47B6"/>
    <w:p w:rsidR="00CD47B6" w:rsidRDefault="00CD47B6" w:rsidP="00CD47B6">
      <w:r>
        <w:t>WHEREAS, the California Energy Commission</w:t>
      </w:r>
      <w:r w:rsidR="00A67F82">
        <w:t xml:space="preserve">’s School Bus Replacement Program </w:t>
      </w:r>
      <w:r>
        <w:t xml:space="preserve">provides </w:t>
      </w:r>
      <w:r w:rsidR="00A67F82">
        <w:t>grant funding</w:t>
      </w:r>
      <w:r>
        <w:t xml:space="preserve"> to </w:t>
      </w:r>
      <w:r w:rsidR="00A67F82">
        <w:t>public school</w:t>
      </w:r>
      <w:r>
        <w:t xml:space="preserve"> </w:t>
      </w:r>
      <w:r w:rsidR="009748BD">
        <w:t>districts</w:t>
      </w:r>
      <w:r w:rsidR="009748BD" w:rsidRPr="00A1737E">
        <w:rPr>
          <w:u w:val="single"/>
        </w:rPr>
        <w:t>,</w:t>
      </w:r>
      <w:r w:rsidR="005A6878">
        <w:rPr>
          <w:strike/>
          <w:u w:val="single"/>
        </w:rPr>
        <w:t xml:space="preserve"> </w:t>
      </w:r>
      <w:r w:rsidR="00A67F82">
        <w:t>county offices of education</w:t>
      </w:r>
      <w:r w:rsidR="008B7775" w:rsidRPr="00A1737E">
        <w:rPr>
          <w:b/>
          <w:u w:val="single"/>
        </w:rPr>
        <w:t>, and joint power authorities</w:t>
      </w:r>
      <w:r w:rsidR="00A67F82">
        <w:t xml:space="preserve"> to replace </w:t>
      </w:r>
      <w:r w:rsidR="008F2C1A">
        <w:t>old diesel school buses;</w:t>
      </w:r>
      <w:r w:rsidR="001437D4">
        <w:t xml:space="preserve"> and</w:t>
      </w:r>
    </w:p>
    <w:p w:rsidR="00CD47B6" w:rsidRDefault="00CD47B6" w:rsidP="00CD47B6"/>
    <w:p w:rsidR="00CD47B6" w:rsidRDefault="001437D4" w:rsidP="00CD47B6">
      <w:r>
        <w:t xml:space="preserve">WHEREAS, </w:t>
      </w:r>
      <w:r w:rsidR="00CD47B6">
        <w:t>_________________________</w:t>
      </w:r>
      <w:r>
        <w:t>_____________</w:t>
      </w:r>
      <w:r w:rsidR="00CD47B6">
        <w:t xml:space="preserve">_______ </w:t>
      </w:r>
      <w:r>
        <w:t>authorizes</w:t>
      </w:r>
    </w:p>
    <w:p w:rsidR="008F2C1A" w:rsidRDefault="008F2C1A" w:rsidP="00BE08E8">
      <w:pPr>
        <w:pStyle w:val="Heading8"/>
        <w:ind w:firstLine="1980"/>
        <w:jc w:val="left"/>
      </w:pPr>
      <w:r>
        <w:t>SCHOOL BOARD</w:t>
      </w:r>
    </w:p>
    <w:p w:rsidR="00CD47B6" w:rsidRDefault="00CD47B6" w:rsidP="00CD47B6">
      <w:pPr>
        <w:pStyle w:val="Heading2"/>
        <w:rPr>
          <w:b w:val="0"/>
          <w:i/>
          <w:sz w:val="18"/>
        </w:rPr>
      </w:pPr>
    </w:p>
    <w:p w:rsidR="00CF6ED9" w:rsidRDefault="00CD47B6" w:rsidP="00CF6ED9">
      <w:r>
        <w:t>_________________</w:t>
      </w:r>
      <w:r w:rsidR="001437D4">
        <w:t>_________</w:t>
      </w:r>
      <w:r>
        <w:t xml:space="preserve">________________ </w:t>
      </w:r>
      <w:proofErr w:type="gramStart"/>
      <w:r>
        <w:t>to</w:t>
      </w:r>
      <w:proofErr w:type="gramEnd"/>
      <w:r>
        <w:t xml:space="preserve"> apply for </w:t>
      </w:r>
      <w:r w:rsidR="001437D4">
        <w:t>school bus grant</w:t>
      </w:r>
    </w:p>
    <w:p w:rsidR="00CC782D" w:rsidRDefault="00CC782D" w:rsidP="00BE08E8">
      <w:pPr>
        <w:pStyle w:val="Heading8"/>
        <w:ind w:firstLine="990"/>
        <w:jc w:val="left"/>
      </w:pPr>
      <w:bookmarkStart w:id="0" w:name="_GoBack"/>
      <w:r>
        <w:t>Individual or Job Title</w:t>
      </w:r>
    </w:p>
    <w:bookmarkEnd w:id="0"/>
    <w:p w:rsidR="00CC782D" w:rsidRDefault="00CC782D" w:rsidP="001437D4"/>
    <w:p w:rsidR="00CD47B6" w:rsidRDefault="001437D4" w:rsidP="001437D4">
      <w:proofErr w:type="gramStart"/>
      <w:r>
        <w:t>funding</w:t>
      </w:r>
      <w:proofErr w:type="gramEnd"/>
      <w:r>
        <w:t xml:space="preserve"> </w:t>
      </w:r>
      <w:r w:rsidR="00CD47B6">
        <w:t xml:space="preserve">from the California Energy Commission to </w:t>
      </w:r>
      <w:r w:rsidR="00564A04">
        <w:t xml:space="preserve">replace </w:t>
      </w:r>
      <w:r w:rsidR="008030E2">
        <w:t xml:space="preserve">an </w:t>
      </w:r>
      <w:r w:rsidR="00564A04">
        <w:t>old school bus(</w:t>
      </w:r>
      <w:proofErr w:type="spellStart"/>
      <w:r w:rsidR="00564A04">
        <w:t>es</w:t>
      </w:r>
      <w:proofErr w:type="spellEnd"/>
      <w:r w:rsidR="00564A04">
        <w:t>).</w:t>
      </w:r>
    </w:p>
    <w:p w:rsidR="00CD47B6" w:rsidRDefault="00CD47B6" w:rsidP="00CD47B6"/>
    <w:p w:rsidR="00CD47B6" w:rsidRDefault="00CD47B6" w:rsidP="00CD47B6">
      <w:r>
        <w:t xml:space="preserve">BE IT ALSO RESOLVED, that if recommended for funding by the California Energy </w:t>
      </w:r>
    </w:p>
    <w:p w:rsidR="00CD47B6" w:rsidRDefault="00CD47B6" w:rsidP="00CD47B6">
      <w:r>
        <w:t>Commission, the ________________________ authorizes ______________________</w:t>
      </w:r>
    </w:p>
    <w:p w:rsidR="00CD47B6" w:rsidRDefault="00CD47B6" w:rsidP="00BE08E8">
      <w:pPr>
        <w:pStyle w:val="Heading5"/>
        <w:tabs>
          <w:tab w:val="right" w:pos="6480"/>
        </w:tabs>
        <w:ind w:left="2160" w:firstLine="450"/>
      </w:pPr>
      <w:r>
        <w:rPr>
          <w:i/>
          <w:sz w:val="18"/>
        </w:rPr>
        <w:t>Governing Body</w:t>
      </w:r>
      <w:r w:rsidR="00BE08E8">
        <w:rPr>
          <w:i/>
          <w:sz w:val="18"/>
        </w:rPr>
        <w:tab/>
      </w:r>
      <w:r w:rsidR="00BE08E8">
        <w:rPr>
          <w:i/>
          <w:sz w:val="18"/>
        </w:rPr>
        <w:tab/>
      </w:r>
      <w:r w:rsidR="000526C9">
        <w:rPr>
          <w:i/>
          <w:sz w:val="18"/>
        </w:rPr>
        <w:t>School District</w:t>
      </w:r>
    </w:p>
    <w:p w:rsidR="00CD47B6" w:rsidRDefault="00CD47B6" w:rsidP="00CD47B6">
      <w:proofErr w:type="gramStart"/>
      <w:r>
        <w:t>to</w:t>
      </w:r>
      <w:proofErr w:type="gramEnd"/>
      <w:r>
        <w:t xml:space="preserve"> accept a </w:t>
      </w:r>
      <w:r w:rsidR="001437D4">
        <w:t xml:space="preserve">grant </w:t>
      </w:r>
      <w:r w:rsidR="00CC782D">
        <w:t xml:space="preserve">for a school bus replacement and </w:t>
      </w:r>
      <w:r w:rsidR="005F505E">
        <w:t>vehicle infrastructure</w:t>
      </w:r>
      <w:r w:rsidR="00CC782D">
        <w:t>.</w:t>
      </w:r>
    </w:p>
    <w:p w:rsidR="00CD47B6" w:rsidRDefault="00CD47B6" w:rsidP="00CD47B6">
      <w:pPr>
        <w:pStyle w:val="Heading6"/>
        <w:tabs>
          <w:tab w:val="left" w:pos="2610"/>
        </w:tabs>
        <w:rPr>
          <w:i/>
          <w:sz w:val="18"/>
        </w:rPr>
      </w:pPr>
    </w:p>
    <w:p w:rsidR="00CD47B6" w:rsidRDefault="00CD47B6" w:rsidP="00CD47B6"/>
    <w:p w:rsidR="00CD47B6" w:rsidRDefault="00CD47B6" w:rsidP="00CD47B6">
      <w:r>
        <w:t xml:space="preserve">BE IT FURTHER RESOLVED, that _____________________________ is hereby </w:t>
      </w:r>
    </w:p>
    <w:p w:rsidR="00CD47B6" w:rsidRDefault="00CD47B6" w:rsidP="00BE08E8">
      <w:pPr>
        <w:ind w:firstLine="4050"/>
        <w:rPr>
          <w:i/>
          <w:sz w:val="18"/>
        </w:rPr>
      </w:pPr>
      <w:r>
        <w:tab/>
      </w:r>
      <w:r>
        <w:rPr>
          <w:i/>
          <w:sz w:val="18"/>
        </w:rPr>
        <w:t xml:space="preserve">Title of </w:t>
      </w:r>
      <w:r w:rsidR="000526C9">
        <w:rPr>
          <w:i/>
          <w:sz w:val="18"/>
        </w:rPr>
        <w:t xml:space="preserve">School District </w:t>
      </w:r>
      <w:r w:rsidR="0049593E">
        <w:rPr>
          <w:i/>
          <w:sz w:val="18"/>
        </w:rPr>
        <w:t>Official</w:t>
      </w:r>
    </w:p>
    <w:p w:rsidR="00CD47B6" w:rsidRDefault="00CD47B6" w:rsidP="00CD47B6">
      <w:proofErr w:type="gramStart"/>
      <w:r>
        <w:t>authorized</w:t>
      </w:r>
      <w:proofErr w:type="gramEnd"/>
      <w:r>
        <w:t xml:space="preserve"> and empowered to execute in the name of ___________________________ </w:t>
      </w:r>
    </w:p>
    <w:p w:rsidR="00CD47B6" w:rsidRDefault="00CD47B6" w:rsidP="00BE08E8">
      <w:pPr>
        <w:ind w:firstLine="5940"/>
        <w:rPr>
          <w:sz w:val="18"/>
        </w:rPr>
      </w:pPr>
      <w:r>
        <w:tab/>
      </w:r>
      <w:r w:rsidR="000526C9">
        <w:rPr>
          <w:i/>
          <w:sz w:val="18"/>
        </w:rPr>
        <w:t>School District</w:t>
      </w:r>
    </w:p>
    <w:p w:rsidR="00CD47B6" w:rsidRDefault="00CD47B6" w:rsidP="00CD47B6">
      <w:proofErr w:type="gramStart"/>
      <w:r>
        <w:t>all</w:t>
      </w:r>
      <w:proofErr w:type="gramEnd"/>
      <w:r>
        <w:t xml:space="preserve"> necessary documents to implement and carry out the purpose of this resolution, and to undertake all actions necessary to undertake and complete the projects.</w:t>
      </w:r>
    </w:p>
    <w:p w:rsidR="00CD47B6" w:rsidRDefault="00CD47B6" w:rsidP="00CD47B6"/>
    <w:p w:rsidR="00CD47B6" w:rsidRDefault="00CD47B6" w:rsidP="00BE08E8">
      <w:pPr>
        <w:tabs>
          <w:tab w:val="left" w:pos="6120"/>
          <w:tab w:val="left" w:pos="8280"/>
        </w:tabs>
        <w:rPr>
          <w:i/>
          <w:sz w:val="18"/>
        </w:rPr>
      </w:pPr>
      <w:r>
        <w:t>Passed, Approved and Adopted this ______ day of __________________, _________.</w:t>
      </w:r>
      <w:r>
        <w:tab/>
      </w:r>
      <w:r>
        <w:tab/>
      </w:r>
      <w:r>
        <w:rPr>
          <w:i/>
          <w:sz w:val="18"/>
        </w:rPr>
        <w:t>Month</w:t>
      </w:r>
      <w:r>
        <w:rPr>
          <w:i/>
          <w:sz w:val="18"/>
        </w:rPr>
        <w:tab/>
        <w:t xml:space="preserve"> Year</w:t>
      </w:r>
    </w:p>
    <w:p w:rsidR="00CD47B6" w:rsidRDefault="00C21176" w:rsidP="00CD47B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760720" cy="0"/>
                <wp:effectExtent l="0" t="19050" r="30480" b="19050"/>
                <wp:docPr id="1" name="Line 2" descr="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36A4AC" id="Line 2" o:spid="_x0000_s1026" alt="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" strokeweight="2.25pt">
                <w10:anchorlock/>
              </v:line>
            </w:pict>
          </mc:Fallback>
        </mc:AlternateContent>
      </w:r>
      <w:r w:rsidR="00CD47B6">
        <w:t>Governing Board Representatives:</w:t>
      </w:r>
    </w:p>
    <w:p w:rsidR="00CD47B6" w:rsidRDefault="00CD47B6" w:rsidP="00CD47B6"/>
    <w:p w:rsidR="00CD47B6" w:rsidRDefault="00CD47B6" w:rsidP="00CD47B6">
      <w:r>
        <w:t>____________________________</w:t>
      </w:r>
      <w:r>
        <w:tab/>
      </w:r>
      <w:r>
        <w:tab/>
        <w:t>___________________________</w:t>
      </w:r>
    </w:p>
    <w:p w:rsidR="00CD47B6" w:rsidRDefault="00CD47B6" w:rsidP="00CD47B6"/>
    <w:p w:rsidR="00CD47B6" w:rsidRDefault="00CD47B6" w:rsidP="00CD47B6">
      <w:r>
        <w:t>____________________________</w:t>
      </w:r>
      <w:r>
        <w:tab/>
      </w:r>
      <w:r>
        <w:tab/>
        <w:t>___________________________</w:t>
      </w:r>
    </w:p>
    <w:p w:rsidR="00CD47B6" w:rsidRDefault="00CD47B6" w:rsidP="00CD47B6"/>
    <w:p w:rsidR="00D94F0B" w:rsidRDefault="00CD47B6">
      <w:r>
        <w:t>____________________________</w:t>
      </w:r>
      <w:r>
        <w:tab/>
      </w:r>
      <w:r>
        <w:tab/>
        <w:t>___________________________</w:t>
      </w:r>
    </w:p>
    <w:sectPr w:rsidR="00D94F0B" w:rsidSect="0033170C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F3" w:rsidRDefault="009F34F3" w:rsidP="0033170C">
      <w:r>
        <w:separator/>
      </w:r>
    </w:p>
  </w:endnote>
  <w:endnote w:type="continuationSeparator" w:id="0">
    <w:p w:rsidR="009F34F3" w:rsidRDefault="009F34F3" w:rsidP="0033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0C" w:rsidRDefault="0033170C">
    <w:pPr>
      <w:pStyle w:val="Footer"/>
    </w:pPr>
    <w:r>
      <w:tab/>
    </w:r>
    <w:r>
      <w:tab/>
    </w:r>
  </w:p>
  <w:p w:rsidR="00BE08E8" w:rsidRDefault="00D56CA3" w:rsidP="00BE08E8">
    <w:pPr>
      <w:pStyle w:val="Footer"/>
      <w:rPr>
        <w:sz w:val="20"/>
      </w:rPr>
    </w:pPr>
    <w:r w:rsidRPr="00A1737E">
      <w:rPr>
        <w:strike/>
        <w:sz w:val="20"/>
      </w:rPr>
      <w:t>May</w:t>
    </w:r>
    <w:r w:rsidRPr="00E86C63">
      <w:rPr>
        <w:sz w:val="20"/>
      </w:rPr>
      <w:t xml:space="preserve"> </w:t>
    </w:r>
    <w:r w:rsidR="008B7775">
      <w:rPr>
        <w:b/>
        <w:sz w:val="20"/>
        <w:u w:val="single"/>
      </w:rPr>
      <w:t xml:space="preserve">July </w:t>
    </w:r>
    <w:r w:rsidRPr="00E86C63">
      <w:rPr>
        <w:sz w:val="20"/>
      </w:rPr>
      <w:t>2018</w:t>
    </w:r>
    <w:r w:rsidR="0033170C" w:rsidRPr="00E86C63">
      <w:rPr>
        <w:sz w:val="20"/>
      </w:rPr>
      <w:tab/>
    </w:r>
    <w:r w:rsidR="00CC4EC1" w:rsidRPr="00CC4EC1">
      <w:rPr>
        <w:sz w:val="22"/>
        <w:szCs w:val="22"/>
      </w:rPr>
      <w:t>1 of 1</w:t>
    </w:r>
    <w:r w:rsidR="0033170C">
      <w:tab/>
    </w:r>
    <w:r w:rsidR="00C8091C">
      <w:rPr>
        <w:b/>
        <w:sz w:val="20"/>
      </w:rPr>
      <w:t>Example</w:t>
    </w:r>
    <w:r w:rsidR="00C8091C" w:rsidRPr="00D56CA3">
      <w:rPr>
        <w:b/>
        <w:sz w:val="20"/>
      </w:rPr>
      <w:t xml:space="preserve"> </w:t>
    </w:r>
    <w:r w:rsidR="0033170C" w:rsidRPr="00D56CA3">
      <w:rPr>
        <w:b/>
        <w:sz w:val="20"/>
      </w:rPr>
      <w:t>Resolution</w:t>
    </w:r>
  </w:p>
  <w:p w:rsidR="00D56CA3" w:rsidRPr="001F6772" w:rsidRDefault="001F6772" w:rsidP="00BE08E8">
    <w:pPr>
      <w:pStyle w:val="Footer"/>
      <w:jc w:val="right"/>
      <w:rPr>
        <w:sz w:val="20"/>
      </w:rPr>
    </w:pPr>
    <w:r w:rsidRPr="001F6772">
      <w:rPr>
        <w:sz w:val="20"/>
      </w:rPr>
      <w:t>GFO-17-607</w:t>
    </w:r>
  </w:p>
  <w:p w:rsidR="00D56CA3" w:rsidRPr="00D56CA3" w:rsidRDefault="00D56CA3" w:rsidP="004C735E">
    <w:pPr>
      <w:pStyle w:val="Footer"/>
      <w:rPr>
        <w:sz w:val="20"/>
      </w:rPr>
    </w:pPr>
    <w:r w:rsidRPr="00D56CA3">
      <w:rPr>
        <w:sz w:val="20"/>
      </w:rPr>
      <w:tab/>
    </w:r>
    <w:r w:rsidRPr="00D56CA3">
      <w:rPr>
        <w:sz w:val="20"/>
      </w:rPr>
      <w:tab/>
    </w:r>
    <w:r w:rsidR="004C735E">
      <w:rPr>
        <w:rFonts w:cs="Arial"/>
        <w:sz w:val="20"/>
      </w:rPr>
      <w:t>School Bus Replacement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F3" w:rsidRDefault="009F34F3" w:rsidP="0033170C">
      <w:r>
        <w:separator/>
      </w:r>
    </w:p>
  </w:footnote>
  <w:footnote w:type="continuationSeparator" w:id="0">
    <w:p w:rsidR="009F34F3" w:rsidRDefault="009F34F3" w:rsidP="00331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B6"/>
    <w:rsid w:val="000526C9"/>
    <w:rsid w:val="00080656"/>
    <w:rsid w:val="00082006"/>
    <w:rsid w:val="00097122"/>
    <w:rsid w:val="000B24B2"/>
    <w:rsid w:val="000C2A0D"/>
    <w:rsid w:val="000E440F"/>
    <w:rsid w:val="000F6AE1"/>
    <w:rsid w:val="001162DD"/>
    <w:rsid w:val="001437D4"/>
    <w:rsid w:val="00186963"/>
    <w:rsid w:val="001F6772"/>
    <w:rsid w:val="00210CD1"/>
    <w:rsid w:val="002722DF"/>
    <w:rsid w:val="002B32E3"/>
    <w:rsid w:val="002B59DD"/>
    <w:rsid w:val="002E5BA2"/>
    <w:rsid w:val="002F6817"/>
    <w:rsid w:val="00300249"/>
    <w:rsid w:val="00326ABB"/>
    <w:rsid w:val="0033170C"/>
    <w:rsid w:val="00372CC3"/>
    <w:rsid w:val="003920AD"/>
    <w:rsid w:val="00466224"/>
    <w:rsid w:val="00473399"/>
    <w:rsid w:val="0049593E"/>
    <w:rsid w:val="004B6B8C"/>
    <w:rsid w:val="004C735E"/>
    <w:rsid w:val="005442CA"/>
    <w:rsid w:val="0055118C"/>
    <w:rsid w:val="005627BE"/>
    <w:rsid w:val="00564A04"/>
    <w:rsid w:val="00592916"/>
    <w:rsid w:val="005A6878"/>
    <w:rsid w:val="005F505E"/>
    <w:rsid w:val="0061046B"/>
    <w:rsid w:val="006263FC"/>
    <w:rsid w:val="00626F30"/>
    <w:rsid w:val="00671A82"/>
    <w:rsid w:val="006905CC"/>
    <w:rsid w:val="006D161D"/>
    <w:rsid w:val="0073316E"/>
    <w:rsid w:val="00751BB1"/>
    <w:rsid w:val="007968C5"/>
    <w:rsid w:val="007F76C4"/>
    <w:rsid w:val="008030E2"/>
    <w:rsid w:val="008415F2"/>
    <w:rsid w:val="00847E8C"/>
    <w:rsid w:val="00865E58"/>
    <w:rsid w:val="00883D42"/>
    <w:rsid w:val="008B34AF"/>
    <w:rsid w:val="008B7775"/>
    <w:rsid w:val="008C4A2A"/>
    <w:rsid w:val="008E593F"/>
    <w:rsid w:val="008F2C1A"/>
    <w:rsid w:val="008F48FD"/>
    <w:rsid w:val="00914194"/>
    <w:rsid w:val="00933DB4"/>
    <w:rsid w:val="009748BD"/>
    <w:rsid w:val="009C1608"/>
    <w:rsid w:val="009F34F3"/>
    <w:rsid w:val="009F5A99"/>
    <w:rsid w:val="00A15532"/>
    <w:rsid w:val="00A1737E"/>
    <w:rsid w:val="00A450D2"/>
    <w:rsid w:val="00A67F82"/>
    <w:rsid w:val="00AC4B1E"/>
    <w:rsid w:val="00AD60C1"/>
    <w:rsid w:val="00AE241D"/>
    <w:rsid w:val="00B72932"/>
    <w:rsid w:val="00BD7526"/>
    <w:rsid w:val="00BE08E8"/>
    <w:rsid w:val="00BE317B"/>
    <w:rsid w:val="00BF174D"/>
    <w:rsid w:val="00C21176"/>
    <w:rsid w:val="00C65F1B"/>
    <w:rsid w:val="00C8091C"/>
    <w:rsid w:val="00CA28CC"/>
    <w:rsid w:val="00CC4EC1"/>
    <w:rsid w:val="00CC782D"/>
    <w:rsid w:val="00CD47B6"/>
    <w:rsid w:val="00CF6ED9"/>
    <w:rsid w:val="00D15610"/>
    <w:rsid w:val="00D45B85"/>
    <w:rsid w:val="00D53C4C"/>
    <w:rsid w:val="00D56CA3"/>
    <w:rsid w:val="00D75654"/>
    <w:rsid w:val="00D94F0B"/>
    <w:rsid w:val="00DA1186"/>
    <w:rsid w:val="00DD0F3B"/>
    <w:rsid w:val="00DE3A72"/>
    <w:rsid w:val="00E03FBC"/>
    <w:rsid w:val="00E3064C"/>
    <w:rsid w:val="00E62C55"/>
    <w:rsid w:val="00E86C63"/>
    <w:rsid w:val="00EC2B59"/>
    <w:rsid w:val="00F143F4"/>
    <w:rsid w:val="00F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CA37CEF"/>
  <w15:chartTrackingRefBased/>
  <w15:docId w15:val="{0311AB92-1F45-45AC-9370-DD212F61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B6"/>
    <w:rPr>
      <w:rFonts w:ascii="Arial" w:eastAsia="Times New Roman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D47B6"/>
    <w:pPr>
      <w:keepNext/>
      <w:tabs>
        <w:tab w:val="left" w:pos="450"/>
      </w:tabs>
      <w:ind w:right="126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CD47B6"/>
    <w:pPr>
      <w:keepNext/>
      <w:ind w:right="126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D47B6"/>
    <w:pPr>
      <w:keepNext/>
      <w:ind w:left="2880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CD47B6"/>
    <w:pPr>
      <w:keepNext/>
      <w:outlineLvl w:val="5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CD47B6"/>
    <w:pPr>
      <w:keepNext/>
      <w:jc w:val="center"/>
      <w:outlineLvl w:val="7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D47B6"/>
    <w:rPr>
      <w:rFonts w:ascii="Arial" w:eastAsia="Times New Roman" w:hAnsi="Arial" w:cs="Times New Roman"/>
      <w:b/>
      <w:sz w:val="16"/>
      <w:szCs w:val="20"/>
    </w:rPr>
  </w:style>
  <w:style w:type="character" w:customStyle="1" w:styleId="Heading3Char">
    <w:name w:val="Heading 3 Char"/>
    <w:link w:val="Heading3"/>
    <w:rsid w:val="00CD47B6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CD47B6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link w:val="Heading6"/>
    <w:rsid w:val="00CD47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CD47B6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317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170C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317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170C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D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skawilli</dc:creator>
  <cp:keywords/>
  <dc:description/>
  <cp:lastModifiedBy>Lundeen, Albert@Energy</cp:lastModifiedBy>
  <cp:revision>2</cp:revision>
  <cp:lastPrinted>2018-07-09T16:42:00Z</cp:lastPrinted>
  <dcterms:created xsi:type="dcterms:W3CDTF">2019-12-23T19:58:00Z</dcterms:created>
  <dcterms:modified xsi:type="dcterms:W3CDTF">2019-12-23T19:58:00Z</dcterms:modified>
</cp:coreProperties>
</file>